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映画ちいかわの興行収入が179億円に　公開12週目で1位に返り咲き</w:t>
      </w:r>
    </w:p>
    <w:p>
      <w:pPr>
        <w:spacing w:after="200" w:line="300"/>
      </w:pPr>
      <w:r>
        <w:rPr>
          <w:rFonts w:ascii="Arial" w:eastAsia="Yu Gothic" w:hAnsi="Arial"/>
          <w:b/>
          <w:bCs/>
          <w:color w:val="0B7CC1"/>
          <w:sz w:val="26"/>
          <w:szCs w:val="26"/>
        </w:rPr>
        <w:t xml:space="preserve">Chiikawa Movie Is Number One Again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Chiikawa movie has returned to number one in Japan almost three months after it opened. The anime film was the top movie over the weekend of October 9 to 11.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 opened in theaters on July 24. That weekend was its 12th weekend, and about 375,000 tickets were sold.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By October 12, theaters had sold more than 12.29 million tickets for the film. That is about one ticket for every 10 people in Japan. The movie has now made more than 17.9 billion yen.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Chiikawa started as a comic by an artist called Nagano. The name comes from a Japanese phrase that means something small and cute. Theaters are still giving gifts to fans. A new set of small figures started on October 10.</w:t>
      </w:r>
    </w:p>
    <w:p>
      <w:pPr>
        <w:spacing w:after="120" w:line="300"/>
      </w:pPr>
      <w:r>
        <w:rPr>
          <w:rFonts w:ascii="Arial" w:eastAsia="Yu Gothic" w:hAnsi="Arial"/>
          <w:color w:val="555555"/>
          <w:sz w:val="18"/>
          <w:szCs w:val="18"/>
        </w:rPr>
        <w:t xml:space="preserve">音声・ゲーム：https://www.haradaeigo.com/jijieigo-junior/news/2026-10-15-chiikawa-movie-179-billion-yen/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returned（A2）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もどった　came back to a place or position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公開された、始まった　started to be shown to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weekend（A1）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週末　Saturday and Sunday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theaters（A1）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映画館　buildings where people go to watch films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billion（B2）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10億　the number 1,000,000,000</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artist（B1）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作者、画家　a person who draws or makes 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phrase（B1）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言い回し、語句　a small group of words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gifts（A1）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プレゼント　things you give to someone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movie open in theaters?</w:t>
      </w:r>
    </w:p>
    <w:p>
      <w:pPr>
        <w:spacing w:after="100" w:line="300"/>
        <w:ind w:left="360"/>
      </w:pPr>
      <w:r>
        <w:rPr>
          <w:rFonts w:ascii="Arial" w:eastAsia="Yu Gothic" w:hAnsi="Arial"/>
          <w:sz w:val="22"/>
          <w:szCs w:val="22"/>
        </w:rPr>
        <w:t xml:space="preserve">A. On October 9　　B. On July 24　　C. On October 12　　D. On October 10</w:t>
      </w:r>
    </w:p>
    <w:p>
      <w:pPr>
        <w:spacing w:after="40" w:line="300"/>
      </w:pPr>
      <w:r>
        <w:rPr>
          <w:rFonts w:ascii="Arial" w:eastAsia="Yu Gothic" w:hAnsi="Arial"/>
          <w:sz w:val="22"/>
          <w:szCs w:val="22"/>
        </w:rPr>
        <w:t xml:space="preserve">(2) How many tickets were sold on the movie's 12th weekend?</w:t>
      </w:r>
    </w:p>
    <w:p>
      <w:pPr>
        <w:spacing w:after="100" w:line="300"/>
        <w:ind w:left="360"/>
      </w:pPr>
      <w:r>
        <w:rPr>
          <w:rFonts w:ascii="Arial" w:eastAsia="Yu Gothic" w:hAnsi="Arial"/>
          <w:sz w:val="22"/>
          <w:szCs w:val="22"/>
        </w:rPr>
        <w:t xml:space="preserve">A. About 12.29 million　　B. About 17.9 billion　　C. About 10　　D. About 375,000</w:t>
      </w:r>
    </w:p>
    <w:p>
      <w:pPr>
        <w:spacing w:after="40" w:line="300"/>
      </w:pPr>
      <w:r>
        <w:rPr>
          <w:rFonts w:ascii="Arial" w:eastAsia="Yu Gothic" w:hAnsi="Arial"/>
          <w:sz w:val="22"/>
          <w:szCs w:val="22"/>
        </w:rPr>
        <w:t xml:space="preserve">(3) How many tickets for the film had theaters sold by October 12?</w:t>
      </w:r>
    </w:p>
    <w:p>
      <w:pPr>
        <w:spacing w:after="100" w:line="300"/>
        <w:ind w:left="360"/>
      </w:pPr>
      <w:r>
        <w:rPr>
          <w:rFonts w:ascii="Arial" w:eastAsia="Yu Gothic" w:hAnsi="Arial"/>
          <w:sz w:val="22"/>
          <w:szCs w:val="22"/>
        </w:rPr>
        <w:t xml:space="preserve">A. More than 12.29 million　　B. About 375,000　　C. About 17.9 billion　　D. About 10</w:t>
      </w:r>
    </w:p>
    <w:p>
      <w:pPr>
        <w:spacing w:after="40" w:line="300"/>
      </w:pPr>
      <w:r>
        <w:rPr>
          <w:rFonts w:ascii="Arial" w:eastAsia="Yu Gothic" w:hAnsi="Arial"/>
          <w:sz w:val="22"/>
          <w:szCs w:val="22"/>
        </w:rPr>
        <w:t xml:space="preserve">(4) Who made Chiikawa?</w:t>
      </w:r>
    </w:p>
    <w:p>
      <w:pPr>
        <w:spacing w:after="100" w:line="300"/>
        <w:ind w:left="360"/>
      </w:pPr>
      <w:r>
        <w:rPr>
          <w:rFonts w:ascii="Arial" w:eastAsia="Yu Gothic" w:hAnsi="Arial"/>
          <w:sz w:val="22"/>
          <w:szCs w:val="22"/>
        </w:rPr>
        <w:t xml:space="preserve">A. A movie theater　　B. A group of fans　　C. An artist called Nagano　　D. A school in Japan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movie was number one over the weekend of October 9 to 11.</w:t>
      </w:r>
    </w:p>
    <w:p>
      <w:pPr>
        <w:spacing w:after="100" w:line="300"/>
      </w:pPr>
      <w:r>
        <w:rPr>
          <w:rFonts w:ascii="Arial" w:eastAsia="Yu Gothic" w:hAnsi="Arial"/>
          <w:sz w:val="22"/>
          <w:szCs w:val="22"/>
        </w:rPr>
        <w:t xml:space="preserve">(2) (     ) The movie opened in theaters in October.</w:t>
      </w:r>
    </w:p>
    <w:p>
      <w:pPr>
        <w:spacing w:after="100" w:line="300"/>
      </w:pPr>
      <w:r>
        <w:rPr>
          <w:rFonts w:ascii="Arial" w:eastAsia="Yu Gothic" w:hAnsi="Arial"/>
          <w:sz w:val="22"/>
          <w:szCs w:val="22"/>
        </w:rPr>
        <w:t xml:space="preserve">(3) (     ) The movie has made more than 17.9 billion yen.</w:t>
      </w:r>
    </w:p>
    <w:p>
      <w:pPr>
        <w:spacing w:after="100" w:line="300"/>
      </w:pPr>
      <w:r>
        <w:rPr>
          <w:rFonts w:ascii="Arial" w:eastAsia="Yu Gothic" w:hAnsi="Arial"/>
          <w:sz w:val="22"/>
          <w:szCs w:val="22"/>
        </w:rPr>
        <w:t xml:space="preserve">(4) (     ) Theaters stopped giving gifts to fans in July.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opened / theaters / billion / artist / returned / weekend ]</w:t>
      </w:r>
    </w:p>
    <w:p>
      <w:pPr>
        <w:spacing w:after="100" w:line="300"/>
      </w:pPr>
      <w:r>
        <w:rPr>
          <w:rFonts w:ascii="Arial" w:eastAsia="Yu Gothic" w:hAnsi="Arial"/>
          <w:sz w:val="22"/>
          <w:szCs w:val="22"/>
        </w:rPr>
        <w:t xml:space="preserve">(1) A Chiikawa movie has _____ to number one in Japan almost three months after it opened.</w:t>
      </w:r>
    </w:p>
    <w:p>
      <w:pPr>
        <w:spacing w:after="100" w:line="300"/>
      </w:pPr>
      <w:r>
        <w:rPr>
          <w:rFonts w:ascii="Arial" w:eastAsia="Yu Gothic" w:hAnsi="Arial"/>
          <w:sz w:val="22"/>
          <w:szCs w:val="22"/>
        </w:rPr>
        <w:t xml:space="preserve">(2) The anime film was the top movie over the _____ of October 9 to 11.</w:t>
      </w:r>
    </w:p>
    <w:p>
      <w:pPr>
        <w:spacing w:after="100" w:line="300"/>
      </w:pPr>
      <w:r>
        <w:rPr>
          <w:rFonts w:ascii="Arial" w:eastAsia="Yu Gothic" w:hAnsi="Arial"/>
          <w:sz w:val="22"/>
          <w:szCs w:val="22"/>
        </w:rPr>
        <w:t xml:space="preserve">(3) It _____ in theaters on July 24.</w:t>
      </w:r>
    </w:p>
    <w:p>
      <w:pPr>
        <w:spacing w:after="100" w:line="300"/>
      </w:pPr>
      <w:r>
        <w:rPr>
          <w:rFonts w:ascii="Arial" w:eastAsia="Yu Gothic" w:hAnsi="Arial"/>
          <w:sz w:val="22"/>
          <w:szCs w:val="22"/>
        </w:rPr>
        <w:t xml:space="preserve">(4) Chiikawa started as a comic by an _____ called Nagano.</w:t>
      </w:r>
    </w:p>
    <w:p>
      <w:pPr>
        <w:spacing w:after="100" w:line="300"/>
      </w:pPr>
      <w:r>
        <w:rPr>
          <w:rFonts w:ascii="Arial" w:eastAsia="Yu Gothic" w:hAnsi="Arial"/>
          <w:sz w:val="22"/>
          <w:szCs w:val="22"/>
        </w:rPr>
        <w:t xml:space="preserve">(5) The movie has now made more than 17.9 _____ yen.</w:t>
      </w:r>
    </w:p>
    <w:p>
      <w:pPr>
        <w:spacing w:after="100" w:line="300"/>
      </w:pPr>
      <w:r>
        <w:rPr>
          <w:rFonts w:ascii="Arial" w:eastAsia="Yu Gothic" w:hAnsi="Arial"/>
          <w:sz w:val="22"/>
          <w:szCs w:val="22"/>
        </w:rPr>
        <w:t xml:space="preserve">(6) By October 12, _____ had sold more than 12.29 million tickets for the film.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24 / theaters / July / opened / on / 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one / That / 10 / Japan / for / ticket / is / people / in / every / about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 / gifts / Theaters / fans / still / are / giving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anime character do you like best? Why?（いちばん好きなアニメのキャラクターはだれですか。それはなぜですか。）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like to see movies in theaters or at home?（映画は映画館で見るのと家で見るのと、どちらが好きですか。）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returned  (2) weekend  (3) opened  (4) artist  (5) billion  (6) theaters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opened in theaters on July 24.</w:t>
      </w:r>
    </w:p>
    <w:p>
      <w:pPr>
        <w:spacing w:after="100" w:line="300"/>
        <w:ind w:left="360"/>
      </w:pPr>
      <w:r>
        <w:rPr>
          <w:rFonts w:ascii="Arial" w:eastAsia="Yu Gothic" w:hAnsi="Arial"/>
          <w:sz w:val="22"/>
          <w:szCs w:val="22"/>
        </w:rPr>
        <w:t xml:space="preserve">(2) That is about one ticket for every 10 people in Japan.</w:t>
      </w:r>
    </w:p>
    <w:p>
      <w:pPr>
        <w:spacing w:after="100" w:line="300"/>
        <w:ind w:left="360"/>
      </w:pPr>
      <w:r>
        <w:rPr>
          <w:rFonts w:ascii="Arial" w:eastAsia="Yu Gothic" w:hAnsi="Arial"/>
          <w:sz w:val="22"/>
          <w:szCs w:val="22"/>
        </w:rPr>
        <w:t xml:space="preserve">(3) Theaters are still giving gifts to fans.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ちいかわの映画が、公開からおよそ3か月たって、日本でまた1位にもどりました。このアニメ映画は、10月9日から11日の週末にいちばん多くの人が見た映画でした。</w:t>
      </w:r>
    </w:p>
    <w:p>
      <w:pPr>
        <w:spacing w:after="100" w:line="340"/>
      </w:pPr>
      <w:r>
        <w:rPr>
          <w:rFonts w:ascii="Arial" w:eastAsia="Yu Gothic" w:hAnsi="Arial"/>
          <w:sz w:val="22"/>
          <w:szCs w:val="22"/>
        </w:rPr>
        <w:t xml:space="preserve">2  映画館で公開されたのは7月24日です。その週末は公開12回目の週末で、チケットが約37万5000枚売れました。</w:t>
      </w:r>
    </w:p>
    <w:p>
      <w:pPr>
        <w:spacing w:after="100" w:line="340"/>
      </w:pPr>
      <w:r>
        <w:rPr>
          <w:rFonts w:ascii="Arial" w:eastAsia="Yu Gothic" w:hAnsi="Arial"/>
          <w:sz w:val="22"/>
          <w:szCs w:val="22"/>
        </w:rPr>
        <w:t xml:space="preserve">3  10月12日までに、この映画のチケットは1229万枚以上売れました。これは、日本に住む人およそ10人に1枚の数です。映画の興行収入は、これで179億円をこえました。</w:t>
      </w:r>
    </w:p>
    <w:p>
      <w:pPr>
        <w:spacing w:after="100" w:line="340"/>
      </w:pPr>
      <w:r>
        <w:rPr>
          <w:rFonts w:ascii="Arial" w:eastAsia="Yu Gothic" w:hAnsi="Arial"/>
          <w:sz w:val="22"/>
          <w:szCs w:val="22"/>
        </w:rPr>
        <w:t xml:space="preserve">4  ちいかわは、ナガノさんという作者のマンガから始まりました。名前は「なんか小さくてかわいいやつ」という日本語から来ています。映画館では、今もファンへのプレゼントが続いています。10月10日からは、新しい小さなフィギュアが配られてい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had watched は「（ある過去の時点までに）見ていた」。基準になる過去の時点（10月12日）までに起きたことを表す。本文の By October 12, more than 12.29 million people had watched the film. は「10月12日までに、1229万人をこえる人が映画を見ていた」。by ～（～までに）といっしょによく使う。</w:t>
      </w:r>
    </w:p>
    <w:p>
      <w:pPr>
        <w:spacing w:after="100" w:line="300"/>
        <w:ind w:left="360"/>
      </w:pPr>
      <w:r>
        <w:rPr>
          <w:rFonts w:ascii="Arial" w:eastAsia="Yu Gothic" w:hAnsi="Arial"/>
          <w:sz w:val="22"/>
          <w:szCs w:val="22"/>
        </w:rPr>
        <w:t xml:space="preserve">By nine o'clock, I had finished my homework.（9時までに、私は宿題を終えていた。）</w:t>
      </w:r>
    </w:p>
    <w:p>
      <w:pPr>
        <w:spacing w:after="100" w:line="300"/>
        <w:ind w:left="360"/>
      </w:pPr>
      <w:r>
        <w:rPr>
          <w:rFonts w:ascii="Arial" w:eastAsia="Yu Gothic" w:hAnsi="Arial"/>
          <w:sz w:val="22"/>
          <w:szCs w:val="22"/>
        </w:rPr>
        <w:t xml:space="preserve">By the end of the trip, we had visited five cities.（旅行の終わりまでに、私たちは5つの町をおとずれていた。）</w:t>
      </w:r>
    </w:p>
    <w:p>
      <w:pPr>
        <w:spacing w:after="0" w:line="300"/>
      </w:pPr>
      <w:r>
        <w:rPr>
          <w:rFonts w:ascii="Arial" w:eastAsia="Yu Gothic" w:hAnsi="Arial"/>
          <w:color w:val="666666"/>
          <w:sz w:val="16"/>
          <w:szCs w:val="16"/>
        </w:rPr>
        <w:t xml:space="preserve">出典：KAI-YOU（Yahoo!ニュース）、MANTANWEB、アニメハック（映画.com）、デイリースポーツ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映画ちいかわの興行収入が179億円に　公開12週目で1位に返り咲き（中学生版ワークシート）</dc:title>
  <dc:creator>時事英語ジュニア</dc:creator>
  <cp:lastModifiedBy>Un-named</cp:lastModifiedBy>
  <cp:revision>1</cp:revision>
  <dcterms:created xsi:type="dcterms:W3CDTF">2026-10-14T20:15:55.944Z</dcterms:created>
  <dcterms:modified xsi:type="dcterms:W3CDTF">2026-10-14T20:15:55.944Z</dcterms:modified>
</cp:coreProperties>
</file>

<file path=docProps/custom.xml><?xml version="1.0" encoding="utf-8"?>
<Properties xmlns="http://schemas.openxmlformats.org/officeDocument/2006/custom-properties" xmlns:vt="http://schemas.openxmlformats.org/officeDocument/2006/docPropsVTypes"/>
</file>